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500" w:rsidRDefault="00FE3500" w:rsidP="00FE3500"/>
    <w:p w:rsidR="006B2DE8" w:rsidRPr="007B3F82" w:rsidRDefault="007B3F82" w:rsidP="00FE3500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7B3F82">
        <w:rPr>
          <w:rFonts w:ascii="Times New Roman" w:hAnsi="Times New Roman" w:cs="Times New Roman"/>
          <w:b/>
          <w:i/>
          <w:sz w:val="32"/>
          <w:szCs w:val="32"/>
        </w:rPr>
        <w:t>Категории семей, пользующиеся первоочередным правом получения места в дошкольном учреждении.</w:t>
      </w:r>
    </w:p>
    <w:p w:rsidR="006B2DE8" w:rsidRDefault="007B3F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города Нижнего Новгорода № 3772 от 21.08.2007 года «Об утверждении Положения о порядке комплектования муниципальных дошкольных образовательных учреждений города Нижнего Новгорода»</w:t>
      </w:r>
      <w:r w:rsidR="006065E7">
        <w:rPr>
          <w:rFonts w:ascii="Times New Roman" w:hAnsi="Times New Roman" w:cs="Times New Roman"/>
          <w:sz w:val="28"/>
          <w:szCs w:val="28"/>
        </w:rPr>
        <w:t xml:space="preserve"> и № 3596 от 01.07.2010 года «О внесении изменений в постановление администрации города Нижнего Новгорода от 21.08.2007 г. № 3772» первоочередным правом приема в детский сад пользуется:</w:t>
      </w:r>
    </w:p>
    <w:p w:rsidR="006065E7" w:rsidRDefault="006065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инвалиды</w:t>
      </w:r>
      <w:r w:rsidR="00925A8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065E7" w:rsidRDefault="006065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один из родителей (законных представителей) которых является инвалидом</w:t>
      </w:r>
      <w:r w:rsidR="00925A83">
        <w:rPr>
          <w:rFonts w:ascii="Times New Roman" w:hAnsi="Times New Roman" w:cs="Times New Roman"/>
          <w:sz w:val="28"/>
          <w:szCs w:val="28"/>
        </w:rPr>
        <w:t>.</w:t>
      </w:r>
    </w:p>
    <w:p w:rsidR="006065E7" w:rsidRDefault="006065E7" w:rsidP="006065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из многодетных семей</w:t>
      </w:r>
      <w:r w:rsidR="00925A83">
        <w:rPr>
          <w:rFonts w:ascii="Times New Roman" w:hAnsi="Times New Roman" w:cs="Times New Roman"/>
          <w:sz w:val="28"/>
          <w:szCs w:val="28"/>
        </w:rPr>
        <w:t>.</w:t>
      </w:r>
    </w:p>
    <w:p w:rsidR="006065E7" w:rsidRDefault="006065E7" w:rsidP="006065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работающих одиноких матерей</w:t>
      </w:r>
      <w:r w:rsidR="00925A83">
        <w:rPr>
          <w:rFonts w:ascii="Times New Roman" w:hAnsi="Times New Roman" w:cs="Times New Roman"/>
          <w:sz w:val="28"/>
          <w:szCs w:val="28"/>
        </w:rPr>
        <w:t>.</w:t>
      </w:r>
    </w:p>
    <w:p w:rsidR="00FE3500" w:rsidRDefault="00FE3500" w:rsidP="006065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находящиеся под опекой</w:t>
      </w:r>
      <w:r w:rsidR="00925A83">
        <w:rPr>
          <w:rFonts w:ascii="Times New Roman" w:hAnsi="Times New Roman" w:cs="Times New Roman"/>
          <w:sz w:val="28"/>
          <w:szCs w:val="28"/>
        </w:rPr>
        <w:t>.</w:t>
      </w:r>
    </w:p>
    <w:p w:rsidR="00FE3500" w:rsidRDefault="00FE3500" w:rsidP="006065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родители (законные представители) или один из родителей (законных представителей) которых находится на военной службе</w:t>
      </w:r>
      <w:r w:rsidR="00925A83">
        <w:rPr>
          <w:rFonts w:ascii="Times New Roman" w:hAnsi="Times New Roman" w:cs="Times New Roman"/>
          <w:sz w:val="28"/>
          <w:szCs w:val="28"/>
        </w:rPr>
        <w:t>.</w:t>
      </w:r>
    </w:p>
    <w:p w:rsidR="00FE3500" w:rsidRDefault="00FE3500" w:rsidP="006065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 безработных, беженцев, вынужденных переселенцев, студентов</w:t>
      </w:r>
      <w:r w:rsidR="00925A83">
        <w:rPr>
          <w:rFonts w:ascii="Times New Roman" w:hAnsi="Times New Roman" w:cs="Times New Roman"/>
          <w:sz w:val="28"/>
          <w:szCs w:val="28"/>
        </w:rPr>
        <w:t>.</w:t>
      </w:r>
    </w:p>
    <w:p w:rsidR="00FE3500" w:rsidRDefault="00FE3500" w:rsidP="006065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Дети сотрудников полиции, погибших (умерших) в связи с осуществлением служебной деятельности, либо умерших до истечение одного года после увольнения со службы вследствие ранения (контузии), заболевания, полученных в период прохождения службы, а также дети сотрудников полиции, получивших в связи с осуществлением служебной деятельности телесные повреждения, исключающие для них возможность дальнейшего прохождения службы</w:t>
      </w:r>
      <w:r w:rsidR="00925A8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E3500" w:rsidRDefault="00FE3500" w:rsidP="006065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Дети, родные братья и сестры которых уже посещают данное учреждение, и дети работников МБДОУ</w:t>
      </w:r>
      <w:r w:rsidR="00925A83">
        <w:rPr>
          <w:rFonts w:ascii="Times New Roman" w:hAnsi="Times New Roman" w:cs="Times New Roman"/>
          <w:sz w:val="28"/>
          <w:szCs w:val="28"/>
        </w:rPr>
        <w:t>.</w:t>
      </w:r>
    </w:p>
    <w:p w:rsidR="00FE3500" w:rsidRDefault="00925A83" w:rsidP="006065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Внеочередным правом приема пользуются дети прокуроров и следователей, дети судей.</w:t>
      </w:r>
    </w:p>
    <w:p w:rsidR="00FE3500" w:rsidRPr="007B3F82" w:rsidRDefault="00FE3500" w:rsidP="006065E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B2DE8" w:rsidRDefault="006B2DE8"/>
    <w:sectPr w:rsidR="006B2DE8" w:rsidSect="00FE3500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9F0"/>
    <w:rsid w:val="00034FD5"/>
    <w:rsid w:val="003F046B"/>
    <w:rsid w:val="006065E7"/>
    <w:rsid w:val="006B2DE8"/>
    <w:rsid w:val="007B3F82"/>
    <w:rsid w:val="00925A83"/>
    <w:rsid w:val="00AE09F0"/>
    <w:rsid w:val="00BC42BF"/>
    <w:rsid w:val="00FE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DE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B2D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DE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B2D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2015-02-03T10:49:00Z</cp:lastPrinted>
  <dcterms:created xsi:type="dcterms:W3CDTF">2015-02-03T10:43:00Z</dcterms:created>
  <dcterms:modified xsi:type="dcterms:W3CDTF">2015-03-30T13:58:00Z</dcterms:modified>
</cp:coreProperties>
</file>